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F61" w14:textId="41F8EFD4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155D1A" wp14:editId="7CA1740D">
            <wp:extent cx="514350" cy="533400"/>
            <wp:effectExtent l="0" t="0" r="0" b="0"/>
            <wp:docPr id="249838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1D50" w14:textId="42497A68" w:rsid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MINISTÉRIO DA AGRICULTUR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A E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PECUÁRIA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–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MAPA</w:t>
      </w:r>
    </w:p>
    <w:p w14:paraId="3F213476" w14:textId="17E9BDE0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SECRETARIA DE DEFESA AGROPECUÁRIA - SDA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06C1200D" w14:textId="77777777" w:rsidR="00CA3644" w:rsidRDefault="00CA3644" w:rsidP="56A4E81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DEPARTAMENTO DE INSPEÇÃO DE PRODUTOS DE ORIGEM ANIMAL – DIPOA</w:t>
      </w:r>
    </w:p>
    <w:tbl>
      <w:tblPr>
        <w:tblStyle w:val="Tabelacomgrade"/>
        <w:tblW w:w="10620" w:type="dxa"/>
        <w:tblLook w:val="04A0" w:firstRow="1" w:lastRow="0" w:firstColumn="1" w:lastColumn="0" w:noHBand="0" w:noVBand="1"/>
      </w:tblPr>
      <w:tblGrid>
        <w:gridCol w:w="495"/>
        <w:gridCol w:w="8655"/>
        <w:gridCol w:w="490"/>
        <w:gridCol w:w="490"/>
        <w:gridCol w:w="490"/>
      </w:tblGrid>
      <w:tr w:rsidR="0070723D" w:rsidRPr="00A65632" w14:paraId="70101B1F" w14:textId="77777777" w:rsidTr="7B3E6AF6">
        <w:trPr>
          <w:trHeight w:val="559"/>
        </w:trPr>
        <w:tc>
          <w:tcPr>
            <w:tcW w:w="9150" w:type="dxa"/>
            <w:gridSpan w:val="2"/>
          </w:tcPr>
          <w:p w14:paraId="28F31331" w14:textId="77777777" w:rsidR="0070723D" w:rsidRPr="00A65632" w:rsidRDefault="0070723D" w:rsidP="00381204">
            <w:pPr>
              <w:jc w:val="center"/>
              <w:rPr>
                <w:b/>
                <w:bCs/>
              </w:rPr>
            </w:pPr>
            <w:r w:rsidRPr="00A65632">
              <w:rPr>
                <w:b/>
                <w:bCs/>
              </w:rPr>
              <w:t>MÓDULO IV – APPCC</w:t>
            </w:r>
          </w:p>
          <w:p w14:paraId="41287229" w14:textId="49285DEE" w:rsidR="00551465" w:rsidRPr="00A65632" w:rsidRDefault="00551465" w:rsidP="00381204">
            <w:pPr>
              <w:jc w:val="center"/>
              <w:rPr>
                <w:b/>
                <w:bCs/>
              </w:rPr>
            </w:pPr>
            <w:r w:rsidRPr="00A65632">
              <w:t>Vinculado ao TF-</w:t>
            </w:r>
            <w:r w:rsidR="00A65632" w:rsidRPr="00A65632">
              <w:t>Autocontroles</w:t>
            </w:r>
            <w:r w:rsidRPr="00A65632">
              <w:t xml:space="preserve"> ______________________________</w:t>
            </w:r>
          </w:p>
        </w:tc>
        <w:tc>
          <w:tcPr>
            <w:tcW w:w="490" w:type="dxa"/>
          </w:tcPr>
          <w:p w14:paraId="47B06A28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90" w:type="dxa"/>
          </w:tcPr>
          <w:p w14:paraId="55E56383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90" w:type="dxa"/>
          </w:tcPr>
          <w:p w14:paraId="5C277068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A65632" w14:paraId="0D16F43F" w14:textId="77777777" w:rsidTr="7B3E6AF6">
        <w:tc>
          <w:tcPr>
            <w:tcW w:w="495" w:type="dxa"/>
          </w:tcPr>
          <w:p w14:paraId="34ED7032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0" w:name="_Hlk143268029"/>
            <w:r w:rsidRPr="00A6563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74.</w:t>
            </w:r>
          </w:p>
        </w:tc>
        <w:tc>
          <w:tcPr>
            <w:tcW w:w="8655" w:type="dxa"/>
          </w:tcPr>
          <w:p w14:paraId="13F5F26D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t>Programa escrito: equipe, descrição de todos os perigos (biológicos, físicos e químicos)</w:t>
            </w:r>
          </w:p>
        </w:tc>
        <w:tc>
          <w:tcPr>
            <w:tcW w:w="490" w:type="dxa"/>
          </w:tcPr>
          <w:p w14:paraId="5D620548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14717227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5F34F139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A65632" w14:paraId="776BDCC6" w14:textId="77777777" w:rsidTr="7B3E6AF6">
        <w:tc>
          <w:tcPr>
            <w:tcW w:w="495" w:type="dxa"/>
          </w:tcPr>
          <w:p w14:paraId="44A4D4E0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1" w:name="_Hlk143268037"/>
            <w:bookmarkEnd w:id="0"/>
            <w:r w:rsidRPr="00A6563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75.</w:t>
            </w:r>
          </w:p>
        </w:tc>
        <w:tc>
          <w:tcPr>
            <w:tcW w:w="8655" w:type="dxa"/>
          </w:tcPr>
          <w:p w14:paraId="028773DD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t xml:space="preserve">Registros de monitoramento e ações corretivas dos </w:t>
            </w:r>
            <w:proofErr w:type="spellStart"/>
            <w:r w:rsidRPr="00A65632">
              <w:t>PCCs</w:t>
            </w:r>
            <w:proofErr w:type="spellEnd"/>
            <w:r w:rsidRPr="00A65632">
              <w:t>.</w:t>
            </w:r>
          </w:p>
        </w:tc>
        <w:tc>
          <w:tcPr>
            <w:tcW w:w="490" w:type="dxa"/>
          </w:tcPr>
          <w:p w14:paraId="21749AA3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115D1F49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3C85E340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A65632" w14:paraId="08286850" w14:textId="77777777" w:rsidTr="7B3E6AF6">
        <w:tc>
          <w:tcPr>
            <w:tcW w:w="495" w:type="dxa"/>
          </w:tcPr>
          <w:p w14:paraId="00017F8F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2" w:name="_Hlk143268043"/>
            <w:bookmarkEnd w:id="1"/>
            <w:r w:rsidRPr="00A6563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76.</w:t>
            </w:r>
          </w:p>
        </w:tc>
        <w:tc>
          <w:tcPr>
            <w:tcW w:w="8655" w:type="dxa"/>
          </w:tcPr>
          <w:p w14:paraId="54874C84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t xml:space="preserve">Registros de verificação e ações corretivas dos </w:t>
            </w:r>
            <w:proofErr w:type="spellStart"/>
            <w:r w:rsidRPr="00A65632">
              <w:t>PCCs</w:t>
            </w:r>
            <w:proofErr w:type="spellEnd"/>
            <w:r w:rsidRPr="00A65632">
              <w:t>.</w:t>
            </w:r>
          </w:p>
        </w:tc>
        <w:tc>
          <w:tcPr>
            <w:tcW w:w="490" w:type="dxa"/>
          </w:tcPr>
          <w:p w14:paraId="658F4D4D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45957982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126357B5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A65632" w14:paraId="0CDBD9B3" w14:textId="77777777" w:rsidTr="7B3E6AF6">
        <w:tc>
          <w:tcPr>
            <w:tcW w:w="495" w:type="dxa"/>
          </w:tcPr>
          <w:p w14:paraId="11368953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3" w:name="_Hlk143268054"/>
            <w:bookmarkEnd w:id="2"/>
            <w:r w:rsidRPr="00A6563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77.</w:t>
            </w:r>
          </w:p>
        </w:tc>
        <w:tc>
          <w:tcPr>
            <w:tcW w:w="8655" w:type="dxa"/>
          </w:tcPr>
          <w:p w14:paraId="743EFAD5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t>Registros de validação do programa escrito.</w:t>
            </w:r>
          </w:p>
        </w:tc>
        <w:tc>
          <w:tcPr>
            <w:tcW w:w="490" w:type="dxa"/>
          </w:tcPr>
          <w:p w14:paraId="2F29BABC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6EED93CA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0" w:type="dxa"/>
          </w:tcPr>
          <w:p w14:paraId="2B4B8FE4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3"/>
      <w:tr w:rsidR="0070723D" w:rsidRPr="00A65632" w14:paraId="25F2CCDF" w14:textId="77777777" w:rsidTr="7B3E6AF6">
        <w:tc>
          <w:tcPr>
            <w:tcW w:w="10620" w:type="dxa"/>
            <w:gridSpan w:val="5"/>
          </w:tcPr>
          <w:p w14:paraId="693B6085" w14:textId="77777777" w:rsidR="0070723D" w:rsidRPr="00A65632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rPr>
                <w:i/>
                <w:iCs/>
              </w:rPr>
              <w:t>Não conformidades:</w:t>
            </w:r>
          </w:p>
        </w:tc>
      </w:tr>
      <w:tr w:rsidR="00551465" w:rsidRPr="00A65632" w14:paraId="4589075E" w14:textId="77777777" w:rsidTr="7B3E6AF6">
        <w:tc>
          <w:tcPr>
            <w:tcW w:w="10620" w:type="dxa"/>
            <w:gridSpan w:val="5"/>
          </w:tcPr>
          <w:p w14:paraId="0FD3A5B7" w14:textId="77777777" w:rsidR="00551465" w:rsidRPr="00A65632" w:rsidRDefault="00551465" w:rsidP="00381204">
            <w:pPr>
              <w:rPr>
                <w:i/>
                <w:iCs/>
              </w:rPr>
            </w:pPr>
          </w:p>
        </w:tc>
      </w:tr>
      <w:tr w:rsidR="00551465" w:rsidRPr="00A65632" w14:paraId="13358032" w14:textId="77777777" w:rsidTr="7B3E6AF6">
        <w:tc>
          <w:tcPr>
            <w:tcW w:w="10620" w:type="dxa"/>
            <w:gridSpan w:val="5"/>
          </w:tcPr>
          <w:p w14:paraId="389DA7A7" w14:textId="60202770" w:rsidR="00551465" w:rsidRPr="00A65632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65632">
              <w:rPr>
                <w:b/>
                <w:bCs/>
              </w:rPr>
              <w:t>COMENTÁRIOS GERAIS:</w:t>
            </w:r>
          </w:p>
        </w:tc>
      </w:tr>
      <w:tr w:rsidR="00551465" w:rsidRPr="00A65632" w14:paraId="07539A75" w14:textId="77777777" w:rsidTr="7B3E6AF6">
        <w:tc>
          <w:tcPr>
            <w:tcW w:w="10620" w:type="dxa"/>
            <w:gridSpan w:val="5"/>
          </w:tcPr>
          <w:p w14:paraId="0683BF6E" w14:textId="77777777" w:rsidR="00551465" w:rsidRPr="00A65632" w:rsidRDefault="00551465" w:rsidP="00381204">
            <w:pPr>
              <w:rPr>
                <w:b/>
                <w:bCs/>
              </w:rPr>
            </w:pPr>
          </w:p>
        </w:tc>
      </w:tr>
      <w:tr w:rsidR="00551465" w:rsidRPr="00A65632" w14:paraId="528D791D" w14:textId="77777777" w:rsidTr="7B3E6AF6">
        <w:tc>
          <w:tcPr>
            <w:tcW w:w="10620" w:type="dxa"/>
            <w:gridSpan w:val="5"/>
          </w:tcPr>
          <w:p w14:paraId="2D593686" w14:textId="77777777" w:rsidR="00551465" w:rsidRPr="00A65632" w:rsidRDefault="00551465" w:rsidP="00381204">
            <w:pPr>
              <w:rPr>
                <w:b/>
                <w:bCs/>
              </w:rPr>
            </w:pPr>
          </w:p>
        </w:tc>
      </w:tr>
      <w:tr w:rsidR="00551465" w:rsidRPr="00A65632" w14:paraId="06B3F09F" w14:textId="77777777" w:rsidTr="7B3E6AF6">
        <w:tc>
          <w:tcPr>
            <w:tcW w:w="10620" w:type="dxa"/>
            <w:gridSpan w:val="5"/>
          </w:tcPr>
          <w:p w14:paraId="186C1D7D" w14:textId="77777777" w:rsidR="00551465" w:rsidRPr="00A65632" w:rsidRDefault="00551465" w:rsidP="00381204">
            <w:pPr>
              <w:rPr>
                <w:b/>
                <w:bCs/>
              </w:rPr>
            </w:pPr>
          </w:p>
        </w:tc>
      </w:tr>
      <w:tr w:rsidR="0070723D" w:rsidRPr="00A65632" w14:paraId="181ECAB5" w14:textId="77777777" w:rsidTr="7B3E6AF6">
        <w:tc>
          <w:tcPr>
            <w:tcW w:w="10620" w:type="dxa"/>
            <w:gridSpan w:val="5"/>
          </w:tcPr>
          <w:p w14:paraId="6EAA58D5" w14:textId="77777777" w:rsidR="0070723D" w:rsidRPr="00A65632" w:rsidRDefault="0070723D" w:rsidP="00381204">
            <w:pPr>
              <w:rPr>
                <w:i/>
                <w:iCs/>
              </w:rPr>
            </w:pPr>
          </w:p>
        </w:tc>
      </w:tr>
      <w:tr w:rsidR="0070723D" w:rsidRPr="00A65632" w14:paraId="45F6CA08" w14:textId="77777777" w:rsidTr="7B3E6AF6">
        <w:tc>
          <w:tcPr>
            <w:tcW w:w="10620" w:type="dxa"/>
            <w:gridSpan w:val="5"/>
          </w:tcPr>
          <w:p w14:paraId="705347CF" w14:textId="05FA9160" w:rsidR="0070723D" w:rsidRPr="00A65632" w:rsidRDefault="0070723D" w:rsidP="00381204">
            <w:pPr>
              <w:jc w:val="center"/>
              <w:rPr>
                <w:i/>
                <w:iCs/>
              </w:rPr>
            </w:pPr>
          </w:p>
        </w:tc>
      </w:tr>
      <w:tr w:rsidR="00551465" w:rsidRPr="00A65632" w14:paraId="5EF7CFC7" w14:textId="77777777" w:rsidTr="7B3E6AF6">
        <w:tc>
          <w:tcPr>
            <w:tcW w:w="10620" w:type="dxa"/>
            <w:gridSpan w:val="5"/>
          </w:tcPr>
          <w:p w14:paraId="27B17C3C" w14:textId="68D897C7" w:rsidR="00551465" w:rsidRPr="00A65632" w:rsidRDefault="00551465" w:rsidP="00551465">
            <w:pPr>
              <w:jc w:val="center"/>
              <w:rPr>
                <w:i/>
                <w:iCs/>
              </w:rPr>
            </w:pPr>
            <w:bookmarkStart w:id="4" w:name="_Hlk143268061"/>
            <w:r w:rsidRPr="00A65632">
              <w:rPr>
                <w:b/>
                <w:bCs/>
                <w:sz w:val="20"/>
                <w:szCs w:val="20"/>
              </w:rPr>
              <w:t>Conclusão sobre o APPCC</w:t>
            </w:r>
            <w:bookmarkEnd w:id="4"/>
          </w:p>
        </w:tc>
      </w:tr>
      <w:tr w:rsidR="00551465" w:rsidRPr="00A65632" w14:paraId="483F01D4" w14:textId="77777777" w:rsidTr="7B3E6AF6">
        <w:tc>
          <w:tcPr>
            <w:tcW w:w="10620" w:type="dxa"/>
            <w:gridSpan w:val="5"/>
          </w:tcPr>
          <w:p w14:paraId="63EAF828" w14:textId="2BA12B37" w:rsidR="00551465" w:rsidRPr="00A65632" w:rsidRDefault="00551465" w:rsidP="04136CC0">
            <w:pPr>
              <w:spacing w:line="259" w:lineRule="auto"/>
              <w:jc w:val="both"/>
            </w:pPr>
            <w:bookmarkStart w:id="5" w:name="_Hlk143268073"/>
            <w:proofErr w:type="gramStart"/>
            <w:r w:rsidRPr="00A65632">
              <w:t>(</w:t>
            </w:r>
            <w:r w:rsidR="6FE5974A" w:rsidRPr="00A65632">
              <w:t xml:space="preserve">  </w:t>
            </w:r>
            <w:proofErr w:type="gramEnd"/>
            <w:r w:rsidRPr="00A65632">
              <w:t xml:space="preserve"> ) </w:t>
            </w:r>
            <w:r w:rsidR="5467C719" w:rsidRPr="00A65632">
              <w:t>Aplica adequadamente o APPCC</w:t>
            </w:r>
            <w:r w:rsidRPr="00A65632">
              <w:t xml:space="preserve">. </w:t>
            </w:r>
            <w:bookmarkEnd w:id="5"/>
          </w:p>
        </w:tc>
      </w:tr>
      <w:tr w:rsidR="00551465" w:rsidRPr="00A65632" w14:paraId="16ACCAFE" w14:textId="77777777" w:rsidTr="7B3E6AF6">
        <w:tc>
          <w:tcPr>
            <w:tcW w:w="10620" w:type="dxa"/>
            <w:gridSpan w:val="5"/>
          </w:tcPr>
          <w:p w14:paraId="3436000D" w14:textId="3DFE4DBC" w:rsidR="00551465" w:rsidRPr="00A65632" w:rsidRDefault="00551465" w:rsidP="04136CC0">
            <w:pPr>
              <w:spacing w:line="259" w:lineRule="auto"/>
              <w:jc w:val="both"/>
            </w:pPr>
            <w:bookmarkStart w:id="6" w:name="_Hlk143268080"/>
            <w:proofErr w:type="gramStart"/>
            <w:r w:rsidRPr="00A65632">
              <w:t xml:space="preserve">( </w:t>
            </w:r>
            <w:r w:rsidR="6FE5974A" w:rsidRPr="00A65632">
              <w:t xml:space="preserve"> </w:t>
            </w:r>
            <w:proofErr w:type="gramEnd"/>
            <w:r w:rsidR="6FE5974A" w:rsidRPr="00A65632">
              <w:t xml:space="preserve"> </w:t>
            </w:r>
            <w:r w:rsidRPr="00A65632">
              <w:t xml:space="preserve">) NÃO </w:t>
            </w:r>
            <w:r w:rsidR="5467C719" w:rsidRPr="00A65632">
              <w:t>aplica adequadamente o APPCC</w:t>
            </w:r>
            <w:bookmarkEnd w:id="6"/>
            <w:r w:rsidR="5467C719" w:rsidRPr="00A65632">
              <w:t>.</w:t>
            </w:r>
          </w:p>
        </w:tc>
      </w:tr>
      <w:tr w:rsidR="00551465" w:rsidRPr="00A65632" w14:paraId="41F75987" w14:textId="77777777" w:rsidTr="7B3E6AF6">
        <w:tc>
          <w:tcPr>
            <w:tcW w:w="10620" w:type="dxa"/>
            <w:gridSpan w:val="5"/>
          </w:tcPr>
          <w:p w14:paraId="1FC24320" w14:textId="0AC2BDC9" w:rsidR="00551465" w:rsidRPr="00A65632" w:rsidRDefault="00551465" w:rsidP="7B3E6AF6">
            <w:pPr>
              <w:jc w:val="both"/>
              <w:rPr>
                <w:i/>
                <w:iCs/>
              </w:rPr>
            </w:pPr>
            <w:r w:rsidRPr="00A65632">
              <w:rPr>
                <w:i/>
                <w:iCs/>
              </w:rPr>
              <w:t xml:space="preserve">Em todos os casos o estabelecimento tem </w:t>
            </w:r>
            <w:r w:rsidR="7F4C25CD" w:rsidRPr="00A65632">
              <w:rPr>
                <w:b/>
                <w:bCs/>
                <w:i/>
                <w:iCs/>
              </w:rPr>
              <w:t>3</w:t>
            </w:r>
            <w:r w:rsidRPr="00A65632">
              <w:rPr>
                <w:b/>
                <w:bCs/>
                <w:i/>
                <w:iCs/>
              </w:rPr>
              <w:t>0 dias</w:t>
            </w:r>
            <w:r w:rsidRPr="00A65632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</w:p>
          <w:p w14:paraId="7A95DD97" w14:textId="77777777" w:rsidR="00956CAB" w:rsidRPr="00A65632" w:rsidRDefault="00956CAB" w:rsidP="00956CAB">
            <w:pPr>
              <w:jc w:val="both"/>
              <w:rPr>
                <w:i/>
                <w:iCs/>
              </w:rPr>
            </w:pPr>
            <w:r w:rsidRPr="00A65632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5ADF4217" w14:textId="6262E82F" w:rsidR="00956CAB" w:rsidRPr="00A65632" w:rsidRDefault="00956CAB" w:rsidP="00956CAB">
            <w:pPr>
              <w:jc w:val="both"/>
            </w:pPr>
            <w:r w:rsidRPr="00A65632">
              <w:rPr>
                <w:i/>
                <w:iCs/>
              </w:rPr>
              <w:t>A orientação para o cadastro do usuário externo e para o peticionamento eletrônico no sistema SEI estão disponíveis no sítio eletrônico da área de alimentação animal do MAPA.</w:t>
            </w:r>
          </w:p>
        </w:tc>
      </w:tr>
    </w:tbl>
    <w:p w14:paraId="7472F264" w14:textId="77777777" w:rsidR="00551465" w:rsidRDefault="00551465" w:rsidP="00551465">
      <w:pPr>
        <w:spacing w:after="200" w:line="240" w:lineRule="auto"/>
      </w:pPr>
    </w:p>
    <w:p w14:paraId="4C056201" w14:textId="02118048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Local e data: ___________________________/______,_________de______________________de________</w:t>
      </w:r>
    </w:p>
    <w:p w14:paraId="279D6952" w14:textId="77777777" w:rsidR="00551465" w:rsidRDefault="00551465" w:rsidP="00551465">
      <w:pPr>
        <w:spacing w:after="0" w:line="240" w:lineRule="auto"/>
      </w:pPr>
      <w:r>
        <w:t>Responsável pelo estabelecimento</w:t>
      </w:r>
    </w:p>
    <w:p w14:paraId="5CDE2436" w14:textId="77777777" w:rsidR="00551465" w:rsidRDefault="00551465" w:rsidP="00551465">
      <w:pPr>
        <w:spacing w:after="0" w:line="240" w:lineRule="auto"/>
      </w:pPr>
      <w:r>
        <w:t>Nome:</w:t>
      </w:r>
    </w:p>
    <w:p w14:paraId="51201903" w14:textId="77777777" w:rsidR="00551465" w:rsidRDefault="00551465" w:rsidP="00551465">
      <w:pPr>
        <w:spacing w:after="0" w:line="240" w:lineRule="auto"/>
      </w:pPr>
      <w:r>
        <w:t>RG/CPF:</w:t>
      </w:r>
    </w:p>
    <w:p w14:paraId="576C696C" w14:textId="77777777" w:rsidR="00551465" w:rsidRDefault="00551465" w:rsidP="00551465">
      <w:pPr>
        <w:spacing w:after="0" w:line="240" w:lineRule="auto"/>
      </w:pPr>
    </w:p>
    <w:p w14:paraId="04DC380C" w14:textId="18FD3D9C" w:rsidR="5340B0AA" w:rsidRDefault="5340B0AA" w:rsidP="04136CC0">
      <w:pPr>
        <w:spacing w:after="0" w:line="240" w:lineRule="auto"/>
      </w:pPr>
      <w:r>
        <w:t>Auditor Fiscal Federal Agropecuário</w:t>
      </w:r>
    </w:p>
    <w:p w14:paraId="484D83CF" w14:textId="77777777" w:rsidR="00551465" w:rsidRDefault="00551465" w:rsidP="00551465">
      <w:pPr>
        <w:spacing w:after="0" w:line="240" w:lineRule="auto"/>
      </w:pPr>
      <w:r>
        <w:t>Nome:</w:t>
      </w:r>
    </w:p>
    <w:p w14:paraId="302DE575" w14:textId="60C66999" w:rsidR="0070723D" w:rsidRDefault="00551465" w:rsidP="00551465">
      <w:pPr>
        <w:spacing w:after="200" w:line="240" w:lineRule="auto"/>
      </w:pPr>
      <w:r>
        <w:t>Carteira Fiscal / 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551465" w:rsidRPr="00704DB9" w14:paraId="2DB35CEB" w14:textId="77777777" w:rsidTr="04136CC0">
        <w:tc>
          <w:tcPr>
            <w:tcW w:w="10621" w:type="dxa"/>
            <w:gridSpan w:val="2"/>
          </w:tcPr>
          <w:p w14:paraId="467911F9" w14:textId="4044FDF8" w:rsidR="00551465" w:rsidRPr="00704DB9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r w:rsidRPr="04136CC0">
              <w:rPr>
                <w:i/>
                <w:iCs/>
              </w:rPr>
              <w:t>Em caso de recusa ou ausência do responsável pelo estabelecimento ou do seu representante, assinatura de uma testemunha com respectivo endereço e identificação.</w:t>
            </w:r>
          </w:p>
        </w:tc>
      </w:tr>
      <w:tr w:rsidR="00551465" w:rsidRPr="00D73F54" w14:paraId="51E0CF4B" w14:textId="77777777" w:rsidTr="04136CC0">
        <w:tc>
          <w:tcPr>
            <w:tcW w:w="6516" w:type="dxa"/>
          </w:tcPr>
          <w:p w14:paraId="55006695" w14:textId="77777777" w:rsidR="00551465" w:rsidRDefault="00551465" w:rsidP="00381204">
            <w:r>
              <w:t>Nome:</w:t>
            </w:r>
          </w:p>
        </w:tc>
        <w:tc>
          <w:tcPr>
            <w:tcW w:w="4105" w:type="dxa"/>
          </w:tcPr>
          <w:p w14:paraId="0B6C3959" w14:textId="77777777" w:rsidR="00551465" w:rsidRPr="00D73F54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t>RG/CPF</w:t>
            </w:r>
          </w:p>
        </w:tc>
      </w:tr>
      <w:tr w:rsidR="00551465" w14:paraId="52D49A40" w14:textId="77777777" w:rsidTr="04136CC0">
        <w:tc>
          <w:tcPr>
            <w:tcW w:w="6516" w:type="dxa"/>
          </w:tcPr>
          <w:p w14:paraId="387D406C" w14:textId="77777777" w:rsidR="00551465" w:rsidRDefault="00551465" w:rsidP="00381204">
            <w:r>
              <w:t xml:space="preserve">Endereço: </w:t>
            </w:r>
          </w:p>
        </w:tc>
        <w:tc>
          <w:tcPr>
            <w:tcW w:w="4105" w:type="dxa"/>
          </w:tcPr>
          <w:p w14:paraId="381D3059" w14:textId="77777777" w:rsidR="00551465" w:rsidRDefault="00551465" w:rsidP="00381204"/>
        </w:tc>
      </w:tr>
    </w:tbl>
    <w:p w14:paraId="1D0E3E4F" w14:textId="77777777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89FBEC" w14:textId="2CA85219" w:rsidR="00551465" w:rsidRDefault="00551465" w:rsidP="56A4E8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_GoBack"/>
      <w:bookmarkEnd w:id="7"/>
    </w:p>
    <w:sectPr w:rsidR="00551465" w:rsidSect="00C34952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C"/>
    <w:rsid w:val="000210F2"/>
    <w:rsid w:val="000218C3"/>
    <w:rsid w:val="00023219"/>
    <w:rsid w:val="0007569B"/>
    <w:rsid w:val="000828CB"/>
    <w:rsid w:val="000D07D3"/>
    <w:rsid w:val="000D3192"/>
    <w:rsid w:val="000F0B4C"/>
    <w:rsid w:val="000F6C59"/>
    <w:rsid w:val="001324DB"/>
    <w:rsid w:val="001359C1"/>
    <w:rsid w:val="00140275"/>
    <w:rsid w:val="00152FD7"/>
    <w:rsid w:val="001D2110"/>
    <w:rsid w:val="001D3DA5"/>
    <w:rsid w:val="00207893"/>
    <w:rsid w:val="00207AD7"/>
    <w:rsid w:val="002234D7"/>
    <w:rsid w:val="00285637"/>
    <w:rsid w:val="0029143B"/>
    <w:rsid w:val="00292BE8"/>
    <w:rsid w:val="002B26A1"/>
    <w:rsid w:val="002E2983"/>
    <w:rsid w:val="003410BF"/>
    <w:rsid w:val="00381204"/>
    <w:rsid w:val="003B23D7"/>
    <w:rsid w:val="003D3E3B"/>
    <w:rsid w:val="003F30AD"/>
    <w:rsid w:val="003F79BD"/>
    <w:rsid w:val="00421E37"/>
    <w:rsid w:val="004871B6"/>
    <w:rsid w:val="00491ED2"/>
    <w:rsid w:val="004C651C"/>
    <w:rsid w:val="004F25C3"/>
    <w:rsid w:val="00535416"/>
    <w:rsid w:val="00540162"/>
    <w:rsid w:val="00546E94"/>
    <w:rsid w:val="00551465"/>
    <w:rsid w:val="0056652C"/>
    <w:rsid w:val="00583954"/>
    <w:rsid w:val="005E0574"/>
    <w:rsid w:val="00604AB1"/>
    <w:rsid w:val="00704DB9"/>
    <w:rsid w:val="0070723D"/>
    <w:rsid w:val="00751F88"/>
    <w:rsid w:val="007552F8"/>
    <w:rsid w:val="00760EA7"/>
    <w:rsid w:val="0077663C"/>
    <w:rsid w:val="00780481"/>
    <w:rsid w:val="007A70C7"/>
    <w:rsid w:val="007C78D2"/>
    <w:rsid w:val="007D2A51"/>
    <w:rsid w:val="007F51AE"/>
    <w:rsid w:val="00867060"/>
    <w:rsid w:val="008978D8"/>
    <w:rsid w:val="008D53D0"/>
    <w:rsid w:val="008F15A5"/>
    <w:rsid w:val="00956CAB"/>
    <w:rsid w:val="00971506"/>
    <w:rsid w:val="00990FF2"/>
    <w:rsid w:val="00991675"/>
    <w:rsid w:val="0099355C"/>
    <w:rsid w:val="009B6848"/>
    <w:rsid w:val="009D1BA3"/>
    <w:rsid w:val="009D2C30"/>
    <w:rsid w:val="009E593D"/>
    <w:rsid w:val="009F6932"/>
    <w:rsid w:val="00A15A79"/>
    <w:rsid w:val="00A2542D"/>
    <w:rsid w:val="00A3132A"/>
    <w:rsid w:val="00A475B9"/>
    <w:rsid w:val="00A65632"/>
    <w:rsid w:val="00A80392"/>
    <w:rsid w:val="00A9338F"/>
    <w:rsid w:val="00AB3660"/>
    <w:rsid w:val="00B12B99"/>
    <w:rsid w:val="00B33D3F"/>
    <w:rsid w:val="00B77129"/>
    <w:rsid w:val="00B8230C"/>
    <w:rsid w:val="00B86F3F"/>
    <w:rsid w:val="00BA02F7"/>
    <w:rsid w:val="00BD39BF"/>
    <w:rsid w:val="00C049B3"/>
    <w:rsid w:val="00C15A06"/>
    <w:rsid w:val="00C34952"/>
    <w:rsid w:val="00C54E68"/>
    <w:rsid w:val="00C679D3"/>
    <w:rsid w:val="00C6ADCE"/>
    <w:rsid w:val="00C72010"/>
    <w:rsid w:val="00C75B12"/>
    <w:rsid w:val="00CA3644"/>
    <w:rsid w:val="00CC719C"/>
    <w:rsid w:val="00CE4C25"/>
    <w:rsid w:val="00D25D14"/>
    <w:rsid w:val="00D73F54"/>
    <w:rsid w:val="00DE2685"/>
    <w:rsid w:val="00E1006E"/>
    <w:rsid w:val="00E2147D"/>
    <w:rsid w:val="00E274A9"/>
    <w:rsid w:val="00E65868"/>
    <w:rsid w:val="00E76659"/>
    <w:rsid w:val="00F3082A"/>
    <w:rsid w:val="00F713AE"/>
    <w:rsid w:val="00FF1D2B"/>
    <w:rsid w:val="03B61D0E"/>
    <w:rsid w:val="04136CC0"/>
    <w:rsid w:val="04A33911"/>
    <w:rsid w:val="06CE3CAA"/>
    <w:rsid w:val="0833537A"/>
    <w:rsid w:val="08DDE2ED"/>
    <w:rsid w:val="090200F0"/>
    <w:rsid w:val="09B065E0"/>
    <w:rsid w:val="0A7104C9"/>
    <w:rsid w:val="0A8FED23"/>
    <w:rsid w:val="0BA326D3"/>
    <w:rsid w:val="0BA3A1B8"/>
    <w:rsid w:val="0D79E30C"/>
    <w:rsid w:val="0D7DFC28"/>
    <w:rsid w:val="0D995F73"/>
    <w:rsid w:val="0DBDFA86"/>
    <w:rsid w:val="0DE2077C"/>
    <w:rsid w:val="0E458467"/>
    <w:rsid w:val="0E8791E3"/>
    <w:rsid w:val="0E911C00"/>
    <w:rsid w:val="0FE36638"/>
    <w:rsid w:val="107C008F"/>
    <w:rsid w:val="10C9F57C"/>
    <w:rsid w:val="11023E6A"/>
    <w:rsid w:val="110DA027"/>
    <w:rsid w:val="11C85933"/>
    <w:rsid w:val="11EF9DD4"/>
    <w:rsid w:val="11F5E165"/>
    <w:rsid w:val="12687174"/>
    <w:rsid w:val="140F6723"/>
    <w:rsid w:val="15ADB088"/>
    <w:rsid w:val="1857CAB3"/>
    <w:rsid w:val="187372BA"/>
    <w:rsid w:val="18763DE5"/>
    <w:rsid w:val="196356D2"/>
    <w:rsid w:val="1A507D4D"/>
    <w:rsid w:val="1AFD05F4"/>
    <w:rsid w:val="1DC8681B"/>
    <w:rsid w:val="1F082BB8"/>
    <w:rsid w:val="1F748A97"/>
    <w:rsid w:val="1FCEF651"/>
    <w:rsid w:val="1FFC95C4"/>
    <w:rsid w:val="20924DC1"/>
    <w:rsid w:val="20DE9F16"/>
    <w:rsid w:val="20E5D306"/>
    <w:rsid w:val="213B9F9B"/>
    <w:rsid w:val="2149EC6F"/>
    <w:rsid w:val="22F5AF56"/>
    <w:rsid w:val="23E8C055"/>
    <w:rsid w:val="247501A6"/>
    <w:rsid w:val="24819A92"/>
    <w:rsid w:val="252A11C3"/>
    <w:rsid w:val="265D9FA5"/>
    <w:rsid w:val="26884A9C"/>
    <w:rsid w:val="2796AEE2"/>
    <w:rsid w:val="28513694"/>
    <w:rsid w:val="28A3EE3C"/>
    <w:rsid w:val="292CF43E"/>
    <w:rsid w:val="2A33C5B6"/>
    <w:rsid w:val="2AC95484"/>
    <w:rsid w:val="2B770D2E"/>
    <w:rsid w:val="2C2419C5"/>
    <w:rsid w:val="2C826135"/>
    <w:rsid w:val="2DC18347"/>
    <w:rsid w:val="2DD8DEE8"/>
    <w:rsid w:val="2F67A417"/>
    <w:rsid w:val="30515E0D"/>
    <w:rsid w:val="3201E07B"/>
    <w:rsid w:val="333269E9"/>
    <w:rsid w:val="350A56AB"/>
    <w:rsid w:val="3787BE27"/>
    <w:rsid w:val="38022088"/>
    <w:rsid w:val="38495147"/>
    <w:rsid w:val="38F58680"/>
    <w:rsid w:val="39FB3809"/>
    <w:rsid w:val="3A1443E9"/>
    <w:rsid w:val="3AB18B69"/>
    <w:rsid w:val="3AC5CFC2"/>
    <w:rsid w:val="3BD604BA"/>
    <w:rsid w:val="3DFD6C1C"/>
    <w:rsid w:val="3EE799B7"/>
    <w:rsid w:val="3FAFCDDA"/>
    <w:rsid w:val="4066CC91"/>
    <w:rsid w:val="40E59674"/>
    <w:rsid w:val="41C65A5C"/>
    <w:rsid w:val="43897AD2"/>
    <w:rsid w:val="43E6D3E9"/>
    <w:rsid w:val="440052E7"/>
    <w:rsid w:val="449574BC"/>
    <w:rsid w:val="449DE270"/>
    <w:rsid w:val="44DC96FF"/>
    <w:rsid w:val="46491507"/>
    <w:rsid w:val="497928F2"/>
    <w:rsid w:val="49FE473A"/>
    <w:rsid w:val="4A2919CA"/>
    <w:rsid w:val="4A880EF1"/>
    <w:rsid w:val="4B184421"/>
    <w:rsid w:val="4BB6CCFC"/>
    <w:rsid w:val="4D6E99CD"/>
    <w:rsid w:val="4D75CAB3"/>
    <w:rsid w:val="4DC99DF9"/>
    <w:rsid w:val="4E4C8A80"/>
    <w:rsid w:val="4E80BCBA"/>
    <w:rsid w:val="4F61C789"/>
    <w:rsid w:val="4F970E0C"/>
    <w:rsid w:val="5022EBD6"/>
    <w:rsid w:val="50FDDDF1"/>
    <w:rsid w:val="523FB63A"/>
    <w:rsid w:val="52C99AC8"/>
    <w:rsid w:val="52E0F6E2"/>
    <w:rsid w:val="5340B0AA"/>
    <w:rsid w:val="5347950A"/>
    <w:rsid w:val="540702C8"/>
    <w:rsid w:val="5467C719"/>
    <w:rsid w:val="54D3623B"/>
    <w:rsid w:val="54E0BC70"/>
    <w:rsid w:val="56A4E814"/>
    <w:rsid w:val="5734098D"/>
    <w:rsid w:val="57C0CFA3"/>
    <w:rsid w:val="5C0542C8"/>
    <w:rsid w:val="5CA590A6"/>
    <w:rsid w:val="5CCFB708"/>
    <w:rsid w:val="5D021266"/>
    <w:rsid w:val="5DE17F4E"/>
    <w:rsid w:val="5E43E820"/>
    <w:rsid w:val="5E4FB9C4"/>
    <w:rsid w:val="5EC0AC70"/>
    <w:rsid w:val="5EE0DBA1"/>
    <w:rsid w:val="6133D0AF"/>
    <w:rsid w:val="6221E75D"/>
    <w:rsid w:val="63430898"/>
    <w:rsid w:val="641BAE36"/>
    <w:rsid w:val="6516B071"/>
    <w:rsid w:val="65A57981"/>
    <w:rsid w:val="66147B42"/>
    <w:rsid w:val="67FDAB7A"/>
    <w:rsid w:val="691DAC34"/>
    <w:rsid w:val="6967C6BE"/>
    <w:rsid w:val="6AF23159"/>
    <w:rsid w:val="6C4D028C"/>
    <w:rsid w:val="6DA3040E"/>
    <w:rsid w:val="6FE5974A"/>
    <w:rsid w:val="7030E48A"/>
    <w:rsid w:val="709E655C"/>
    <w:rsid w:val="70BA3A94"/>
    <w:rsid w:val="72965167"/>
    <w:rsid w:val="74CDD536"/>
    <w:rsid w:val="75A259D1"/>
    <w:rsid w:val="7672C47A"/>
    <w:rsid w:val="78316422"/>
    <w:rsid w:val="783FF11D"/>
    <w:rsid w:val="7B3E6AF6"/>
    <w:rsid w:val="7C154A71"/>
    <w:rsid w:val="7C63C0E9"/>
    <w:rsid w:val="7D011A6F"/>
    <w:rsid w:val="7D130C02"/>
    <w:rsid w:val="7D6517C4"/>
    <w:rsid w:val="7E3898C1"/>
    <w:rsid w:val="7E43B1E8"/>
    <w:rsid w:val="7E4CA66F"/>
    <w:rsid w:val="7E8DA1C8"/>
    <w:rsid w:val="7F4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1A5"/>
  <w15:docId w15:val="{C89A80CB-C21A-47E5-A29E-4C74E3B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3644"/>
  </w:style>
  <w:style w:type="table" w:styleId="Tabelacomgrade">
    <w:name w:val="Table Grid"/>
    <w:basedOn w:val="Tabelanormal"/>
    <w:uiPriority w:val="39"/>
    <w:rsid w:val="00CA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Caroline Del Negri</cp:lastModifiedBy>
  <cp:revision>3</cp:revision>
  <dcterms:created xsi:type="dcterms:W3CDTF">2024-07-12T22:26:00Z</dcterms:created>
  <dcterms:modified xsi:type="dcterms:W3CDTF">2024-08-06T20:27:00Z</dcterms:modified>
</cp:coreProperties>
</file>